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2EC" w14:textId="2223B9D4" w:rsidR="000F41A2" w:rsidRDefault="000F41A2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9CB176" w14:textId="4950E597" w:rsidR="00E97D4F" w:rsidRDefault="00E97D4F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F84B702" w14:textId="616DA9CE" w:rsidR="00E97D4F" w:rsidRDefault="00E97D4F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7183B1F" w14:textId="07A0F4B3" w:rsidR="00E97D4F" w:rsidRDefault="00E97D4F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4D821BD" w14:textId="329317AB" w:rsidR="00E97D4F" w:rsidRDefault="00E97D4F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FFC3F3" w14:textId="77777777" w:rsidR="00E97D4F" w:rsidRDefault="00E97D4F" w:rsidP="000F41A2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BAF5BEA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</w:rPr>
      </w:pP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>Connecticut RC&amp;D Council Meeting</w:t>
      </w:r>
    </w:p>
    <w:p w14:paraId="4165FEF1" w14:textId="405735DA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</w:rPr>
      </w:pP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 xml:space="preserve">Thursday – December </w:t>
      </w:r>
      <w:r>
        <w:rPr>
          <w:rFonts w:ascii="Arial Narrow" w:hAnsi="Arial Narrow" w:cs="Garamond"/>
          <w:b/>
          <w:bCs/>
          <w:color w:val="385623"/>
          <w:sz w:val="32"/>
          <w:szCs w:val="32"/>
        </w:rPr>
        <w:t>5</w:t>
      </w: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>, 202</w:t>
      </w:r>
      <w:r>
        <w:rPr>
          <w:rFonts w:ascii="Arial Narrow" w:hAnsi="Arial Narrow" w:cs="Garamond"/>
          <w:b/>
          <w:bCs/>
          <w:color w:val="385623"/>
          <w:sz w:val="32"/>
          <w:szCs w:val="32"/>
        </w:rPr>
        <w:t>2</w:t>
      </w:r>
    </w:p>
    <w:p w14:paraId="00F242CA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</w:rPr>
      </w:pP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>9-10AM</w:t>
      </w:r>
    </w:p>
    <w:p w14:paraId="68F8EDB0" w14:textId="6CB9BF83" w:rsid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</w:rPr>
      </w:pP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 xml:space="preserve">CT RC&amp;D </w:t>
      </w:r>
      <w:r w:rsidRPr="00E97D4F">
        <w:rPr>
          <w:rFonts w:ascii="Arial Narrow" w:hAnsi="Arial Narrow" w:cs="Garamond"/>
          <w:b/>
          <w:bCs/>
          <w:color w:val="385623"/>
          <w:sz w:val="32"/>
          <w:szCs w:val="32"/>
          <w:u w:val="single"/>
        </w:rPr>
        <w:t xml:space="preserve">Zoom </w:t>
      </w:r>
      <w:r w:rsidRPr="00E97D4F">
        <w:rPr>
          <w:rFonts w:ascii="Arial Narrow" w:hAnsi="Arial Narrow" w:cs="Garamond"/>
          <w:b/>
          <w:bCs/>
          <w:color w:val="385623"/>
          <w:sz w:val="32"/>
          <w:szCs w:val="32"/>
        </w:rPr>
        <w:t>Conference Room</w:t>
      </w:r>
    </w:p>
    <w:p w14:paraId="2CF50432" w14:textId="4EAEB287" w:rsid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</w:rPr>
      </w:pPr>
    </w:p>
    <w:p w14:paraId="19DBBEE5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i/>
          <w:iCs/>
          <w:color w:val="385623"/>
        </w:rPr>
      </w:pPr>
      <w:r w:rsidRPr="00E97D4F">
        <w:rPr>
          <w:rFonts w:ascii="Arial Narrow" w:hAnsi="Arial Narrow" w:cs="Garamond"/>
          <w:b/>
          <w:bCs/>
          <w:i/>
          <w:iCs/>
          <w:color w:val="385623"/>
        </w:rPr>
        <w:t>Join Zoom Meeting</w:t>
      </w:r>
    </w:p>
    <w:p w14:paraId="1E370C65" w14:textId="723BECD5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i/>
          <w:iCs/>
          <w:color w:val="385623"/>
        </w:rPr>
      </w:pPr>
      <w:hyperlink r:id="rId7" w:history="1">
        <w:r w:rsidRPr="00E97D4F">
          <w:rPr>
            <w:rStyle w:val="Hyperlink"/>
            <w:rFonts w:ascii="Arial Narrow" w:hAnsi="Arial Narrow" w:cs="Garamond"/>
            <w:b/>
            <w:bCs/>
            <w:i/>
            <w:iCs/>
          </w:rPr>
          <w:t>https://us02web.zoom.us/j/86783812865?pwd=TENOV00xcWVjRWsyZmhjNTFCNmpodz09</w:t>
        </w:r>
      </w:hyperlink>
    </w:p>
    <w:p w14:paraId="40E330D2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</w:rPr>
      </w:pPr>
    </w:p>
    <w:p w14:paraId="66D4AF9E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</w:rPr>
      </w:pPr>
      <w:r w:rsidRPr="00E97D4F">
        <w:rPr>
          <w:rFonts w:ascii="Arial Narrow" w:hAnsi="Arial Narrow" w:cs="Garamond"/>
          <w:b/>
          <w:bCs/>
          <w:color w:val="385623"/>
        </w:rPr>
        <w:t>Meeting ID: 867 8381 2865</w:t>
      </w:r>
    </w:p>
    <w:p w14:paraId="08623D9B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</w:rPr>
      </w:pPr>
      <w:r w:rsidRPr="00E97D4F">
        <w:rPr>
          <w:rFonts w:ascii="Arial Narrow" w:hAnsi="Arial Narrow" w:cs="Garamond"/>
          <w:b/>
          <w:bCs/>
          <w:color w:val="385623"/>
        </w:rPr>
        <w:t>Passcode: 396646</w:t>
      </w:r>
    </w:p>
    <w:p w14:paraId="30C35C85" w14:textId="77777777" w:rsidR="00E97D4F" w:rsidRPr="00E97D4F" w:rsidRDefault="00E97D4F" w:rsidP="00E97D4F">
      <w:pPr>
        <w:rPr>
          <w:rFonts w:ascii="Calibri" w:eastAsia="Calibri" w:hAnsi="Calibri" w:cs="Calibri"/>
          <w:sz w:val="22"/>
          <w:szCs w:val="22"/>
        </w:rPr>
      </w:pPr>
    </w:p>
    <w:p w14:paraId="51C1289E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385623"/>
          <w:sz w:val="32"/>
          <w:szCs w:val="32"/>
          <w:u w:val="single"/>
        </w:rPr>
      </w:pPr>
      <w:r w:rsidRPr="00E97D4F">
        <w:rPr>
          <w:rFonts w:ascii="Arial Narrow" w:hAnsi="Arial Narrow" w:cs="Garamond"/>
          <w:b/>
          <w:bCs/>
          <w:color w:val="385623"/>
          <w:sz w:val="32"/>
          <w:szCs w:val="32"/>
          <w:u w:val="single"/>
        </w:rPr>
        <w:t>AGENDA</w:t>
      </w:r>
    </w:p>
    <w:p w14:paraId="7A40081E" w14:textId="77777777" w:rsidR="00E97D4F" w:rsidRPr="00E97D4F" w:rsidRDefault="00E97D4F" w:rsidP="00E97D4F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</w:rPr>
      </w:pPr>
    </w:p>
    <w:p w14:paraId="40C2413B" w14:textId="77777777" w:rsidR="00E97D4F" w:rsidRPr="00E97D4F" w:rsidRDefault="00E97D4F" w:rsidP="00E97D4F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 w:rsidRPr="00E97D4F">
        <w:rPr>
          <w:rFonts w:ascii="Arial Narrow" w:hAnsi="Arial Narrow" w:cs="Garamond"/>
          <w:b/>
          <w:bCs/>
        </w:rPr>
        <w:t>Call Meeting to Order</w:t>
      </w:r>
    </w:p>
    <w:p w14:paraId="774D4C65" w14:textId="60F731B5" w:rsidR="00E97D4F" w:rsidRDefault="00E97D4F" w:rsidP="00E97D4F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 w:rsidRPr="00E97D4F">
        <w:rPr>
          <w:rFonts w:ascii="Arial Narrow" w:hAnsi="Arial Narrow" w:cs="Garamond"/>
          <w:b/>
          <w:bCs/>
        </w:rPr>
        <w:t>Adopt Meeting Minutes (</w:t>
      </w:r>
      <w:r>
        <w:rPr>
          <w:rFonts w:ascii="Arial Narrow" w:hAnsi="Arial Narrow" w:cs="Garamond"/>
          <w:b/>
          <w:bCs/>
        </w:rPr>
        <w:t>June 22, 2022</w:t>
      </w:r>
      <w:r w:rsidRPr="00E97D4F">
        <w:rPr>
          <w:rFonts w:ascii="Arial Narrow" w:hAnsi="Arial Narrow" w:cs="Garamond"/>
          <w:b/>
          <w:bCs/>
        </w:rPr>
        <w:t>)</w:t>
      </w:r>
    </w:p>
    <w:p w14:paraId="063ADE59" w14:textId="15DA179E" w:rsidR="00DB33D2" w:rsidRDefault="00DB33D2" w:rsidP="00E97D4F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Staff Updates</w:t>
      </w:r>
    </w:p>
    <w:p w14:paraId="5041D5F1" w14:textId="3C58FDE4" w:rsidR="00336AD0" w:rsidRDefault="00336AD0" w:rsidP="00DB33D2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Project Updates</w:t>
      </w:r>
    </w:p>
    <w:p w14:paraId="6AC8B2E1" w14:textId="78D64C80" w:rsidR="00DB33D2" w:rsidRDefault="00DB33D2" w:rsidP="00DB33D2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Grants</w:t>
      </w:r>
    </w:p>
    <w:p w14:paraId="442A3DB5" w14:textId="77777777" w:rsidR="00006298" w:rsidRPr="00336AD0" w:rsidRDefault="00006298" w:rsidP="00006298">
      <w:pPr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 w:rsidRPr="00336AD0">
        <w:rPr>
          <w:rFonts w:ascii="Arial Narrow" w:hAnsi="Arial Narrow" w:cs="Garamond"/>
        </w:rPr>
        <w:t>Application to CTDOAG – January 18</w:t>
      </w:r>
      <w:r w:rsidRPr="00336AD0">
        <w:rPr>
          <w:rFonts w:ascii="Arial Narrow" w:hAnsi="Arial Narrow" w:cs="Garamond"/>
          <w:vertAlign w:val="superscript"/>
        </w:rPr>
        <w:t xml:space="preserve">, </w:t>
      </w:r>
      <w:r w:rsidRPr="00336AD0">
        <w:rPr>
          <w:rFonts w:ascii="Arial Narrow" w:hAnsi="Arial Narrow" w:cs="Garamond"/>
        </w:rPr>
        <w:t xml:space="preserve">2023 - </w:t>
      </w:r>
      <w:r w:rsidRPr="00336AD0">
        <w:rPr>
          <w:rFonts w:ascii="Arial Narrow" w:hAnsi="Arial Narrow" w:cs="Garamond"/>
        </w:rPr>
        <w:t>Climate Smart Farming: Agriculture and</w:t>
      </w:r>
    </w:p>
    <w:p w14:paraId="677779A9" w14:textId="52250E1B" w:rsidR="00336AD0" w:rsidRDefault="00336AD0" w:rsidP="00336AD0">
      <w:pPr>
        <w:autoSpaceDE w:val="0"/>
        <w:autoSpaceDN w:val="0"/>
        <w:adjustRightInd w:val="0"/>
        <w:ind w:left="2160"/>
        <w:rPr>
          <w:rFonts w:ascii="Arial Narrow" w:hAnsi="Arial Narrow" w:cs="Garamond"/>
        </w:rPr>
      </w:pPr>
      <w:r>
        <w:rPr>
          <w:rFonts w:ascii="Arial Narrow" w:hAnsi="Arial Narrow" w:cs="Garamond"/>
        </w:rPr>
        <w:t xml:space="preserve">   </w:t>
      </w:r>
      <w:r w:rsidR="00006298" w:rsidRPr="00336AD0">
        <w:rPr>
          <w:rFonts w:ascii="Arial Narrow" w:hAnsi="Arial Narrow" w:cs="Garamond"/>
        </w:rPr>
        <w:t>Forestry Gran</w:t>
      </w:r>
      <w:r>
        <w:rPr>
          <w:rFonts w:ascii="Arial Narrow" w:hAnsi="Arial Narrow" w:cs="Garamond"/>
        </w:rPr>
        <w:t>t</w:t>
      </w:r>
    </w:p>
    <w:p w14:paraId="25318466" w14:textId="515F8A55" w:rsidR="00336AD0" w:rsidRDefault="00336AD0" w:rsidP="00336AD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>
        <w:rPr>
          <w:rFonts w:ascii="Arial Narrow" w:hAnsi="Arial Narrow" w:cs="Garamond"/>
        </w:rPr>
        <w:t>RBDG 2023-2024</w:t>
      </w:r>
    </w:p>
    <w:p w14:paraId="594AC754" w14:textId="1BAD7DFB" w:rsidR="00336AD0" w:rsidRDefault="00336AD0" w:rsidP="00336AD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>
        <w:rPr>
          <w:rFonts w:ascii="Arial Narrow" w:hAnsi="Arial Narrow" w:cs="Garamond"/>
        </w:rPr>
        <w:t>Patagonia</w:t>
      </w:r>
    </w:p>
    <w:p w14:paraId="69C6C233" w14:textId="0AA0C2A5" w:rsidR="00336AD0" w:rsidRDefault="00336AD0" w:rsidP="00336AD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>
        <w:rPr>
          <w:rFonts w:ascii="Arial Narrow" w:hAnsi="Arial Narrow" w:cs="Garamond"/>
        </w:rPr>
        <w:t>Eastern CT Tourism District</w:t>
      </w:r>
    </w:p>
    <w:p w14:paraId="5457EBFD" w14:textId="77777777" w:rsidR="00336AD0" w:rsidRPr="00336AD0" w:rsidRDefault="00336AD0" w:rsidP="00336AD0">
      <w:pPr>
        <w:pStyle w:val="ListParagraph"/>
        <w:autoSpaceDE w:val="0"/>
        <w:autoSpaceDN w:val="0"/>
        <w:adjustRightInd w:val="0"/>
        <w:ind w:left="2340"/>
        <w:rPr>
          <w:rFonts w:ascii="Arial Narrow" w:hAnsi="Arial Narrow" w:cs="Garamond"/>
        </w:rPr>
      </w:pPr>
    </w:p>
    <w:p w14:paraId="534DDF85" w14:textId="51FB80F6" w:rsidR="00336AD0" w:rsidRPr="00336AD0" w:rsidRDefault="00336AD0" w:rsidP="00336AD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 w:rsidRPr="00336AD0">
        <w:rPr>
          <w:rFonts w:ascii="Arial Narrow" w:hAnsi="Arial Narrow" w:cs="Garamond"/>
          <w:b/>
          <w:bCs/>
        </w:rPr>
        <w:t>Governance and Finance Committee Update</w:t>
      </w:r>
    </w:p>
    <w:p w14:paraId="6D84E155" w14:textId="3D10D5C4" w:rsidR="00336AD0" w:rsidRDefault="00336AD0" w:rsidP="00336AD0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Financial Overview – Investment Funds</w:t>
      </w:r>
    </w:p>
    <w:p w14:paraId="1DC57464" w14:textId="4C01827C" w:rsidR="00336AD0" w:rsidRPr="00336AD0" w:rsidRDefault="00336AD0" w:rsidP="006156DB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 w:rsidRPr="00336AD0">
        <w:rPr>
          <w:rFonts w:ascii="Arial Narrow" w:hAnsi="Arial Narrow" w:cs="Garamond"/>
          <w:b/>
          <w:bCs/>
        </w:rPr>
        <w:t>Membership, Meetings 2023 and Bylaws</w:t>
      </w:r>
    </w:p>
    <w:p w14:paraId="3B0ED334" w14:textId="77777777" w:rsidR="00336AD0" w:rsidRDefault="00336AD0" w:rsidP="00336AD0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Planning for new location – Affordable Farm Concept: Consensus on moving forward</w:t>
      </w:r>
    </w:p>
    <w:p w14:paraId="42C9588B" w14:textId="77777777" w:rsidR="00336AD0" w:rsidRPr="00336AD0" w:rsidRDefault="00336AD0" w:rsidP="00336AD0">
      <w:pPr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 w:rsidRPr="00336AD0">
        <w:rPr>
          <w:rFonts w:ascii="Arial Narrow" w:hAnsi="Arial Narrow" w:cs="Garamond"/>
        </w:rPr>
        <w:t>Report and Video of Sample Project Outline</w:t>
      </w:r>
      <w:r w:rsidRPr="00336AD0">
        <w:t xml:space="preserve"> </w:t>
      </w:r>
      <w:hyperlink r:id="rId8" w:history="1">
        <w:r w:rsidRPr="00336AD0">
          <w:rPr>
            <w:rStyle w:val="Hyperlink"/>
            <w:rFonts w:ascii="Arial Narrow" w:hAnsi="Arial Narrow" w:cs="Garamond"/>
          </w:rPr>
          <w:t>https://ctrcd.org/agriculture/affordablefarming/</w:t>
        </w:r>
      </w:hyperlink>
    </w:p>
    <w:p w14:paraId="4156A07E" w14:textId="77777777" w:rsidR="00336AD0" w:rsidRPr="00DB33D2" w:rsidRDefault="00336AD0" w:rsidP="00336AD0">
      <w:pPr>
        <w:autoSpaceDE w:val="0"/>
        <w:autoSpaceDN w:val="0"/>
        <w:adjustRightInd w:val="0"/>
        <w:ind w:left="1080"/>
        <w:rPr>
          <w:rFonts w:ascii="Arial Narrow" w:hAnsi="Arial Narrow" w:cs="Garamond"/>
          <w:b/>
          <w:bCs/>
        </w:rPr>
      </w:pPr>
    </w:p>
    <w:p w14:paraId="3357CD01" w14:textId="77777777" w:rsidR="00336AD0" w:rsidRDefault="00336AD0" w:rsidP="00336AD0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New Staffing Positions</w:t>
      </w:r>
    </w:p>
    <w:p w14:paraId="4A6060ED" w14:textId="38A44922" w:rsidR="00336AD0" w:rsidRPr="00336AD0" w:rsidRDefault="00336AD0" w:rsidP="00336AD0">
      <w:pPr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 w:rsidRPr="00336AD0">
        <w:rPr>
          <w:rFonts w:ascii="Arial Narrow" w:hAnsi="Arial Narrow" w:cs="Garamond"/>
        </w:rPr>
        <w:t>Administrative Financial Coordinator</w:t>
      </w:r>
      <w:r>
        <w:rPr>
          <w:rFonts w:ascii="Arial Narrow" w:hAnsi="Arial Narrow" w:cs="Garamond"/>
        </w:rPr>
        <w:t xml:space="preserve"> - Hired</w:t>
      </w:r>
    </w:p>
    <w:p w14:paraId="05E56AEF" w14:textId="3F84A95C" w:rsidR="00336AD0" w:rsidRDefault="00336AD0" w:rsidP="00336AD0">
      <w:pPr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 w:rsidRPr="00336AD0">
        <w:rPr>
          <w:rFonts w:ascii="Arial Narrow" w:hAnsi="Arial Narrow" w:cs="Garamond"/>
        </w:rPr>
        <w:t>Executive Director – Environmental Programs Manager</w:t>
      </w:r>
      <w:r>
        <w:rPr>
          <w:rFonts w:ascii="Arial Narrow" w:hAnsi="Arial Narrow" w:cs="Garamond"/>
        </w:rPr>
        <w:t xml:space="preserve"> - Posting</w:t>
      </w:r>
    </w:p>
    <w:p w14:paraId="38993A69" w14:textId="14D4FAEE" w:rsidR="00336AD0" w:rsidRDefault="00336AD0" w:rsidP="00336AD0">
      <w:pPr>
        <w:numPr>
          <w:ilvl w:val="2"/>
          <w:numId w:val="18"/>
        </w:numPr>
        <w:autoSpaceDE w:val="0"/>
        <w:autoSpaceDN w:val="0"/>
        <w:adjustRightInd w:val="0"/>
        <w:rPr>
          <w:rFonts w:ascii="Arial Narrow" w:hAnsi="Arial Narrow" w:cs="Garamond"/>
        </w:rPr>
      </w:pPr>
      <w:r w:rsidRPr="00336AD0">
        <w:rPr>
          <w:rFonts w:ascii="Arial Narrow" w:hAnsi="Arial Narrow" w:cs="Garamond"/>
        </w:rPr>
        <w:t>Job JumpStart Positions</w:t>
      </w:r>
      <w:r>
        <w:rPr>
          <w:rFonts w:ascii="Arial Narrow" w:hAnsi="Arial Narrow" w:cs="Garamond"/>
        </w:rPr>
        <w:t xml:space="preserve"> – Posting- Interviews</w:t>
      </w:r>
    </w:p>
    <w:p w14:paraId="49AB376E" w14:textId="77777777" w:rsidR="00336AD0" w:rsidRPr="00336AD0" w:rsidRDefault="00336AD0" w:rsidP="00336AD0">
      <w:pPr>
        <w:autoSpaceDE w:val="0"/>
        <w:autoSpaceDN w:val="0"/>
        <w:adjustRightInd w:val="0"/>
        <w:ind w:left="2340"/>
        <w:rPr>
          <w:rFonts w:ascii="Arial Narrow" w:hAnsi="Arial Narrow" w:cs="Garamond"/>
        </w:rPr>
      </w:pPr>
    </w:p>
    <w:p w14:paraId="43D6708C" w14:textId="77777777" w:rsidR="00336AD0" w:rsidRDefault="00336AD0" w:rsidP="00E97D4F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 w:cs="Garamond"/>
          <w:b/>
          <w:bCs/>
        </w:rPr>
      </w:pPr>
      <w:r>
        <w:rPr>
          <w:rFonts w:ascii="Arial Narrow" w:hAnsi="Arial Narrow" w:cs="Garamond"/>
          <w:b/>
          <w:bCs/>
        </w:rPr>
        <w:t>Other Business</w:t>
      </w:r>
    </w:p>
    <w:p w14:paraId="28C3C044" w14:textId="74F53485" w:rsidR="00E97D4F" w:rsidRPr="00730326" w:rsidRDefault="00E97D4F" w:rsidP="00336AD0">
      <w:pPr>
        <w:autoSpaceDE w:val="0"/>
        <w:autoSpaceDN w:val="0"/>
        <w:adjustRightInd w:val="0"/>
        <w:spacing w:line="259" w:lineRule="auto"/>
        <w:ind w:left="2340"/>
      </w:pPr>
    </w:p>
    <w:sectPr w:rsidR="00E97D4F" w:rsidRPr="00730326" w:rsidSect="00453561">
      <w:headerReference w:type="default" r:id="rId9"/>
      <w:footerReference w:type="default" r:id="rId10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D781" w14:textId="77777777" w:rsidR="007D4664" w:rsidRDefault="007D4664" w:rsidP="001010D3">
      <w:r>
        <w:separator/>
      </w:r>
    </w:p>
  </w:endnote>
  <w:endnote w:type="continuationSeparator" w:id="0">
    <w:p w14:paraId="47FAE122" w14:textId="77777777" w:rsidR="007D4664" w:rsidRDefault="007D4664" w:rsidP="001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2E00" w14:textId="71A01E6B" w:rsidR="00730326" w:rsidRDefault="00D417BF" w:rsidP="00730326">
    <w:pPr>
      <w:pStyle w:val="Footer"/>
      <w:rPr>
        <w:rFonts w:ascii="Bodoni MT" w:hAnsi="Bodoni MT"/>
        <w:color w:val="000000" w:themeColor="text1"/>
        <w:sz w:val="21"/>
        <w:szCs w:val="21"/>
      </w:rPr>
    </w:pPr>
    <w:r>
      <w:rPr>
        <w:noProof/>
      </w:rPr>
      <w:pict w14:anchorId="307AC9E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1025" type="#_x0000_t32" style="position:absolute;margin-left:-.15pt;margin-top:7.8pt;width:5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" strokeweight="1.5pt"/>
      </w:pict>
    </w:r>
  </w:p>
  <w:p w14:paraId="55188C04" w14:textId="77777777" w:rsidR="00453561" w:rsidRPr="00730326" w:rsidRDefault="00730326" w:rsidP="00730326">
    <w:pPr>
      <w:pStyle w:val="Footer"/>
      <w:jc w:val="center"/>
      <w:rPr>
        <w:rFonts w:ascii="Bodoni MT" w:hAnsi="Bodoni MT"/>
        <w:color w:val="000000" w:themeColor="text1"/>
        <w:sz w:val="21"/>
        <w:szCs w:val="21"/>
      </w:rPr>
    </w:pPr>
    <w:r w:rsidRPr="00730326">
      <w:rPr>
        <w:rFonts w:ascii="Bodoni MT" w:hAnsi="Bodoni MT"/>
        <w:color w:val="000000" w:themeColor="text1"/>
        <w:sz w:val="21"/>
        <w:szCs w:val="21"/>
      </w:rPr>
      <w:t>1066 Saybrook Rd., PO Box 70, Haddam, CT 06438 | www.CTRCD.org</w:t>
    </w:r>
    <w:r w:rsidR="00453561" w:rsidRPr="00730326">
      <w:rPr>
        <w:rFonts w:ascii="Bodoni MT" w:hAnsi="Bodoni MT"/>
        <w:color w:val="000000" w:themeColor="text1"/>
        <w:sz w:val="21"/>
        <w:szCs w:val="21"/>
      </w:rPr>
      <w:t xml:space="preserve"> | Ph: 860-345-3977 | Fax:</w:t>
    </w:r>
    <w:r>
      <w:rPr>
        <w:rFonts w:ascii="Bodoni MT" w:hAnsi="Bodoni MT"/>
        <w:color w:val="000000" w:themeColor="text1"/>
        <w:sz w:val="21"/>
        <w:szCs w:val="21"/>
      </w:rPr>
      <w:t xml:space="preserve"> </w:t>
    </w:r>
    <w:r w:rsidR="00453561" w:rsidRPr="00730326">
      <w:rPr>
        <w:rFonts w:ascii="Bodoni MT" w:hAnsi="Bodoni MT"/>
        <w:color w:val="000000" w:themeColor="text1"/>
        <w:sz w:val="21"/>
        <w:szCs w:val="21"/>
      </w:rPr>
      <w:t>860-345-3357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A7E0" w14:textId="77777777" w:rsidR="007D4664" w:rsidRDefault="007D4664" w:rsidP="001010D3">
      <w:r>
        <w:separator/>
      </w:r>
    </w:p>
  </w:footnote>
  <w:footnote w:type="continuationSeparator" w:id="0">
    <w:p w14:paraId="4D8D67B8" w14:textId="77777777" w:rsidR="007D4664" w:rsidRDefault="007D4664" w:rsidP="0010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939" w14:textId="72C3EBAC" w:rsidR="00B13F6E" w:rsidRDefault="00D417BF" w:rsidP="00B13F6E">
    <w:pPr>
      <w:ind w:right="-149"/>
    </w:pPr>
    <w:r>
      <w:rPr>
        <w:noProof/>
      </w:rPr>
      <w:pict w14:anchorId="54E866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1026" type="#_x0000_t32" style="position:absolute;margin-left:153.6pt;margin-top:61.5pt;width:34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" strokeweight="2.25pt"/>
      </w:pict>
    </w:r>
    <w:r w:rsidR="00663A6E">
      <w:rPr>
        <w:noProof/>
      </w:rPr>
      <w:drawing>
        <wp:anchor distT="0" distB="0" distL="114300" distR="114300" simplePos="0" relativeHeight="251657216" behindDoc="0" locked="0" layoutInCell="1" allowOverlap="1" wp14:anchorId="1D7DAED2" wp14:editId="79A87C5C">
          <wp:simplePos x="0" y="0"/>
          <wp:positionH relativeFrom="column">
            <wp:posOffset>1920240</wp:posOffset>
          </wp:positionH>
          <wp:positionV relativeFrom="paragraph">
            <wp:posOffset>111760</wp:posOffset>
          </wp:positionV>
          <wp:extent cx="4573905" cy="640715"/>
          <wp:effectExtent l="0" t="0" r="0" b="0"/>
          <wp:wrapSquare wrapText="bothSides"/>
          <wp:docPr id="5" name="Picture 5" descr="RCDLogoLetterhead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DLogoLetterhead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099"/>
                  <a:stretch>
                    <a:fillRect/>
                  </a:stretch>
                </pic:blipFill>
                <pic:spPr bwMode="auto">
                  <a:xfrm>
                    <a:off x="0" y="0"/>
                    <a:ext cx="457390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A6E">
      <w:rPr>
        <w:noProof/>
      </w:rPr>
      <w:drawing>
        <wp:anchor distT="0" distB="0" distL="114300" distR="114300" simplePos="0" relativeHeight="251656192" behindDoc="0" locked="0" layoutInCell="1" allowOverlap="1" wp14:anchorId="4FB7DFF7" wp14:editId="5C17DB06">
          <wp:simplePos x="0" y="0"/>
          <wp:positionH relativeFrom="column">
            <wp:posOffset>-47625</wp:posOffset>
          </wp:positionH>
          <wp:positionV relativeFrom="paragraph">
            <wp:posOffset>-295275</wp:posOffset>
          </wp:positionV>
          <wp:extent cx="1875790" cy="1828800"/>
          <wp:effectExtent l="0" t="0" r="0" b="0"/>
          <wp:wrapSquare wrapText="bothSides"/>
          <wp:docPr id="3" name="Picture 3" descr="RCDLogoLetterheadWhiteBG102416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DLogoLetterheadWhiteBG102416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046D0" w14:textId="77777777" w:rsidR="00B13F6E" w:rsidRDefault="00B13F6E" w:rsidP="00B13F6E">
    <w:pPr>
      <w:ind w:right="-149"/>
    </w:pPr>
  </w:p>
  <w:p w14:paraId="13494AA5" w14:textId="77777777" w:rsidR="00B13F6E" w:rsidRDefault="00B13F6E" w:rsidP="00B13F6E">
    <w:pPr>
      <w:ind w:right="-149"/>
    </w:pPr>
  </w:p>
  <w:p w14:paraId="7DC14E71" w14:textId="77777777" w:rsidR="00B13F6E" w:rsidRDefault="00B13F6E" w:rsidP="00B13F6E">
    <w:pPr>
      <w:ind w:right="-149"/>
    </w:pPr>
  </w:p>
  <w:p w14:paraId="7BEB2F39" w14:textId="77777777" w:rsidR="001010D3" w:rsidRDefault="001010D3" w:rsidP="00B13F6E">
    <w:pPr>
      <w:ind w:right="-1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E6"/>
    <w:multiLevelType w:val="hybridMultilevel"/>
    <w:tmpl w:val="29ECC16E"/>
    <w:lvl w:ilvl="0" w:tplc="BDE21EC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140CA"/>
    <w:multiLevelType w:val="hybridMultilevel"/>
    <w:tmpl w:val="FF282488"/>
    <w:lvl w:ilvl="0" w:tplc="46E2C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D78"/>
    <w:multiLevelType w:val="hybridMultilevel"/>
    <w:tmpl w:val="9E268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4AC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D550E"/>
    <w:multiLevelType w:val="hybridMultilevel"/>
    <w:tmpl w:val="E85EF08E"/>
    <w:lvl w:ilvl="0" w:tplc="1B784F70">
      <w:start w:val="2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D498D"/>
    <w:multiLevelType w:val="hybridMultilevel"/>
    <w:tmpl w:val="EDE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050"/>
    <w:multiLevelType w:val="hybridMultilevel"/>
    <w:tmpl w:val="8C88D75A"/>
    <w:lvl w:ilvl="0" w:tplc="64707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B7138"/>
    <w:multiLevelType w:val="hybridMultilevel"/>
    <w:tmpl w:val="6CD6EF8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FF6156"/>
    <w:multiLevelType w:val="hybridMultilevel"/>
    <w:tmpl w:val="134E1A5E"/>
    <w:lvl w:ilvl="0" w:tplc="6A465A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48EA"/>
    <w:multiLevelType w:val="hybridMultilevel"/>
    <w:tmpl w:val="C854E26C"/>
    <w:lvl w:ilvl="0" w:tplc="53AEC0E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7700D"/>
    <w:multiLevelType w:val="hybridMultilevel"/>
    <w:tmpl w:val="F73C42B8"/>
    <w:lvl w:ilvl="0" w:tplc="75C47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631D8"/>
    <w:multiLevelType w:val="hybridMultilevel"/>
    <w:tmpl w:val="4A2E3458"/>
    <w:lvl w:ilvl="0" w:tplc="5784D1D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249FF"/>
    <w:multiLevelType w:val="hybridMultilevel"/>
    <w:tmpl w:val="B858A9E6"/>
    <w:lvl w:ilvl="0" w:tplc="CBF62F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F5F4A"/>
    <w:multiLevelType w:val="multilevel"/>
    <w:tmpl w:val="A9A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C47281"/>
    <w:multiLevelType w:val="hybridMultilevel"/>
    <w:tmpl w:val="3BDA67CC"/>
    <w:lvl w:ilvl="0" w:tplc="5DE2FC9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C61D21"/>
    <w:multiLevelType w:val="hybridMultilevel"/>
    <w:tmpl w:val="CBAE5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CA7"/>
    <w:multiLevelType w:val="hybridMultilevel"/>
    <w:tmpl w:val="FB966F36"/>
    <w:lvl w:ilvl="0" w:tplc="8220AF20">
      <w:start w:val="1"/>
      <w:numFmt w:val="decimal"/>
      <w:lvlText w:val="%1."/>
      <w:lvlJc w:val="left"/>
      <w:pPr>
        <w:ind w:left="28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B870BC5"/>
    <w:multiLevelType w:val="hybridMultilevel"/>
    <w:tmpl w:val="5EAEC1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E2C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B95FB2"/>
    <w:multiLevelType w:val="hybridMultilevel"/>
    <w:tmpl w:val="F4E8272C"/>
    <w:lvl w:ilvl="0" w:tplc="571C2F96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37B5A"/>
    <w:multiLevelType w:val="hybridMultilevel"/>
    <w:tmpl w:val="A342B2D4"/>
    <w:lvl w:ilvl="0" w:tplc="B6D2113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79476">
    <w:abstractNumId w:val="2"/>
  </w:num>
  <w:num w:numId="2" w16cid:durableId="321349402">
    <w:abstractNumId w:val="6"/>
  </w:num>
  <w:num w:numId="3" w16cid:durableId="1663467404">
    <w:abstractNumId w:val="16"/>
  </w:num>
  <w:num w:numId="4" w16cid:durableId="2079326825">
    <w:abstractNumId w:val="1"/>
  </w:num>
  <w:num w:numId="5" w16cid:durableId="1770737697">
    <w:abstractNumId w:val="13"/>
  </w:num>
  <w:num w:numId="6" w16cid:durableId="1287347927">
    <w:abstractNumId w:val="0"/>
  </w:num>
  <w:num w:numId="7" w16cid:durableId="1498306624">
    <w:abstractNumId w:val="9"/>
  </w:num>
  <w:num w:numId="8" w16cid:durableId="1183859221">
    <w:abstractNumId w:val="18"/>
  </w:num>
  <w:num w:numId="9" w16cid:durableId="356977604">
    <w:abstractNumId w:val="8"/>
  </w:num>
  <w:num w:numId="10" w16cid:durableId="973221644">
    <w:abstractNumId w:val="17"/>
  </w:num>
  <w:num w:numId="11" w16cid:durableId="781415318">
    <w:abstractNumId w:val="3"/>
  </w:num>
  <w:num w:numId="12" w16cid:durableId="896621949">
    <w:abstractNumId w:val="11"/>
  </w:num>
  <w:num w:numId="13" w16cid:durableId="1384254530">
    <w:abstractNumId w:val="10"/>
  </w:num>
  <w:num w:numId="14" w16cid:durableId="837883318">
    <w:abstractNumId w:val="12"/>
  </w:num>
  <w:num w:numId="15" w16cid:durableId="1535969246">
    <w:abstractNumId w:val="4"/>
  </w:num>
  <w:num w:numId="16" w16cid:durableId="682587713">
    <w:abstractNumId w:val="15"/>
  </w:num>
  <w:num w:numId="17" w16cid:durableId="524295122">
    <w:abstractNumId w:val="5"/>
  </w:num>
  <w:num w:numId="18" w16cid:durableId="1035929044">
    <w:abstractNumId w:val="7"/>
  </w:num>
  <w:num w:numId="19" w16cid:durableId="1565834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C85"/>
    <w:rsid w:val="00001A89"/>
    <w:rsid w:val="00006298"/>
    <w:rsid w:val="000106B0"/>
    <w:rsid w:val="00025080"/>
    <w:rsid w:val="00027FE4"/>
    <w:rsid w:val="0003013F"/>
    <w:rsid w:val="000321BD"/>
    <w:rsid w:val="00036120"/>
    <w:rsid w:val="000429EE"/>
    <w:rsid w:val="00062189"/>
    <w:rsid w:val="00083C85"/>
    <w:rsid w:val="000873EA"/>
    <w:rsid w:val="000876A6"/>
    <w:rsid w:val="000C5B24"/>
    <w:rsid w:val="000D3748"/>
    <w:rsid w:val="000D4B1B"/>
    <w:rsid w:val="000E6EB6"/>
    <w:rsid w:val="000F41A2"/>
    <w:rsid w:val="001003E9"/>
    <w:rsid w:val="001010D3"/>
    <w:rsid w:val="00105AF6"/>
    <w:rsid w:val="001063D2"/>
    <w:rsid w:val="00116FDE"/>
    <w:rsid w:val="001264F5"/>
    <w:rsid w:val="001425F1"/>
    <w:rsid w:val="001443DF"/>
    <w:rsid w:val="001527CA"/>
    <w:rsid w:val="001656A3"/>
    <w:rsid w:val="00173844"/>
    <w:rsid w:val="001745B0"/>
    <w:rsid w:val="0019053A"/>
    <w:rsid w:val="001E169D"/>
    <w:rsid w:val="001E709F"/>
    <w:rsid w:val="00211033"/>
    <w:rsid w:val="00215DD2"/>
    <w:rsid w:val="002253B7"/>
    <w:rsid w:val="00227F10"/>
    <w:rsid w:val="0023003C"/>
    <w:rsid w:val="002370A9"/>
    <w:rsid w:val="0024417B"/>
    <w:rsid w:val="00250894"/>
    <w:rsid w:val="00254FE0"/>
    <w:rsid w:val="002724AF"/>
    <w:rsid w:val="00274F44"/>
    <w:rsid w:val="00276768"/>
    <w:rsid w:val="00282A41"/>
    <w:rsid w:val="002B658F"/>
    <w:rsid w:val="002B7BD8"/>
    <w:rsid w:val="002D2773"/>
    <w:rsid w:val="002E3719"/>
    <w:rsid w:val="002E41B2"/>
    <w:rsid w:val="0031179F"/>
    <w:rsid w:val="00312BC4"/>
    <w:rsid w:val="00336AD0"/>
    <w:rsid w:val="00340DBA"/>
    <w:rsid w:val="0039462D"/>
    <w:rsid w:val="003C14C3"/>
    <w:rsid w:val="003C2081"/>
    <w:rsid w:val="003C2786"/>
    <w:rsid w:val="00436BA1"/>
    <w:rsid w:val="00442A97"/>
    <w:rsid w:val="00443E05"/>
    <w:rsid w:val="0044576A"/>
    <w:rsid w:val="00453561"/>
    <w:rsid w:val="004659C9"/>
    <w:rsid w:val="00486396"/>
    <w:rsid w:val="004A7DF7"/>
    <w:rsid w:val="004E1DA3"/>
    <w:rsid w:val="004F094A"/>
    <w:rsid w:val="004F2D57"/>
    <w:rsid w:val="005660C8"/>
    <w:rsid w:val="00577FA1"/>
    <w:rsid w:val="005901CD"/>
    <w:rsid w:val="005A234D"/>
    <w:rsid w:val="005B1CCA"/>
    <w:rsid w:val="005D45E2"/>
    <w:rsid w:val="005F28AA"/>
    <w:rsid w:val="006246D9"/>
    <w:rsid w:val="00652675"/>
    <w:rsid w:val="00656A2D"/>
    <w:rsid w:val="00663A6E"/>
    <w:rsid w:val="006736DF"/>
    <w:rsid w:val="0067449C"/>
    <w:rsid w:val="006C1A51"/>
    <w:rsid w:val="006C4C4E"/>
    <w:rsid w:val="006D184E"/>
    <w:rsid w:val="006D51AB"/>
    <w:rsid w:val="006E3926"/>
    <w:rsid w:val="006F7264"/>
    <w:rsid w:val="00730326"/>
    <w:rsid w:val="00741DC8"/>
    <w:rsid w:val="00774A0D"/>
    <w:rsid w:val="0079020C"/>
    <w:rsid w:val="007B2E53"/>
    <w:rsid w:val="007B393F"/>
    <w:rsid w:val="007B7713"/>
    <w:rsid w:val="007C606C"/>
    <w:rsid w:val="007D4664"/>
    <w:rsid w:val="007D4A04"/>
    <w:rsid w:val="007F6E86"/>
    <w:rsid w:val="007F71B4"/>
    <w:rsid w:val="00815332"/>
    <w:rsid w:val="008169E2"/>
    <w:rsid w:val="00820AF3"/>
    <w:rsid w:val="00823BA1"/>
    <w:rsid w:val="008C3BE7"/>
    <w:rsid w:val="008C630C"/>
    <w:rsid w:val="008C7296"/>
    <w:rsid w:val="008D39AD"/>
    <w:rsid w:val="008E475A"/>
    <w:rsid w:val="008F298F"/>
    <w:rsid w:val="009106DB"/>
    <w:rsid w:val="0091083B"/>
    <w:rsid w:val="009242EB"/>
    <w:rsid w:val="00931054"/>
    <w:rsid w:val="00951317"/>
    <w:rsid w:val="009718D0"/>
    <w:rsid w:val="00975ECD"/>
    <w:rsid w:val="009A03A9"/>
    <w:rsid w:val="009A218B"/>
    <w:rsid w:val="009A2DE9"/>
    <w:rsid w:val="009B4D09"/>
    <w:rsid w:val="009D2A85"/>
    <w:rsid w:val="009E3016"/>
    <w:rsid w:val="009E50C2"/>
    <w:rsid w:val="009E5D55"/>
    <w:rsid w:val="009F690E"/>
    <w:rsid w:val="00A04F61"/>
    <w:rsid w:val="00A06937"/>
    <w:rsid w:val="00A1377C"/>
    <w:rsid w:val="00A1761E"/>
    <w:rsid w:val="00A3096E"/>
    <w:rsid w:val="00A30FDC"/>
    <w:rsid w:val="00A46057"/>
    <w:rsid w:val="00A479F3"/>
    <w:rsid w:val="00A61596"/>
    <w:rsid w:val="00A7076A"/>
    <w:rsid w:val="00A94167"/>
    <w:rsid w:val="00AB1EDB"/>
    <w:rsid w:val="00AC23F7"/>
    <w:rsid w:val="00AD769D"/>
    <w:rsid w:val="00B13F6E"/>
    <w:rsid w:val="00B22CE8"/>
    <w:rsid w:val="00B2308F"/>
    <w:rsid w:val="00B30799"/>
    <w:rsid w:val="00B53FE8"/>
    <w:rsid w:val="00B740EB"/>
    <w:rsid w:val="00BB18E5"/>
    <w:rsid w:val="00BB19F7"/>
    <w:rsid w:val="00BB3541"/>
    <w:rsid w:val="00BB4B8F"/>
    <w:rsid w:val="00C02C84"/>
    <w:rsid w:val="00C36566"/>
    <w:rsid w:val="00C37614"/>
    <w:rsid w:val="00C4614D"/>
    <w:rsid w:val="00C54AC7"/>
    <w:rsid w:val="00C6448D"/>
    <w:rsid w:val="00C65E3C"/>
    <w:rsid w:val="00C863A6"/>
    <w:rsid w:val="00C93761"/>
    <w:rsid w:val="00CB7B68"/>
    <w:rsid w:val="00CC6246"/>
    <w:rsid w:val="00CE77E4"/>
    <w:rsid w:val="00CF3CC8"/>
    <w:rsid w:val="00D11F76"/>
    <w:rsid w:val="00D24D5C"/>
    <w:rsid w:val="00D417BF"/>
    <w:rsid w:val="00D46013"/>
    <w:rsid w:val="00D47CCB"/>
    <w:rsid w:val="00D523A0"/>
    <w:rsid w:val="00D75DBD"/>
    <w:rsid w:val="00D808B8"/>
    <w:rsid w:val="00D826F1"/>
    <w:rsid w:val="00D86DBE"/>
    <w:rsid w:val="00D94375"/>
    <w:rsid w:val="00DB33D2"/>
    <w:rsid w:val="00DC0B0E"/>
    <w:rsid w:val="00DC1E8C"/>
    <w:rsid w:val="00DC7367"/>
    <w:rsid w:val="00DD14F5"/>
    <w:rsid w:val="00DD5E34"/>
    <w:rsid w:val="00DD791E"/>
    <w:rsid w:val="00E003A8"/>
    <w:rsid w:val="00E40103"/>
    <w:rsid w:val="00E57033"/>
    <w:rsid w:val="00E57878"/>
    <w:rsid w:val="00E97D4F"/>
    <w:rsid w:val="00E97E06"/>
    <w:rsid w:val="00EA0A97"/>
    <w:rsid w:val="00EA665E"/>
    <w:rsid w:val="00EE457E"/>
    <w:rsid w:val="00EF7124"/>
    <w:rsid w:val="00F03C1C"/>
    <w:rsid w:val="00F10094"/>
    <w:rsid w:val="00F86551"/>
    <w:rsid w:val="00F86605"/>
    <w:rsid w:val="00FB0763"/>
    <w:rsid w:val="00FB52E2"/>
    <w:rsid w:val="00FB58D6"/>
    <w:rsid w:val="00FD35D5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2297"/>
  <w15:docId w15:val="{C38C38A5-B399-4853-9C0B-3191D2E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C85"/>
    <w:rPr>
      <w:color w:val="0000FF"/>
      <w:u w:val="single"/>
    </w:rPr>
  </w:style>
  <w:style w:type="character" w:styleId="FollowedHyperlink">
    <w:name w:val="FollowedHyperlink"/>
    <w:rsid w:val="00083C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4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4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01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D3"/>
    <w:rPr>
      <w:sz w:val="24"/>
      <w:szCs w:val="24"/>
    </w:rPr>
  </w:style>
  <w:style w:type="paragraph" w:styleId="Footer">
    <w:name w:val="footer"/>
    <w:basedOn w:val="Normal"/>
    <w:link w:val="FooterChar"/>
    <w:rsid w:val="001010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0D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356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A23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rcd.org/agriculture/affordablefarm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83812865?pwd=TENOV00xcWVjRWsyZmhjNTFCNmpo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CT Resource Conservation</vt:lpstr>
    </vt:vector>
  </TitlesOfParts>
  <Company>Connecticut Environmental Review Team</Company>
  <LinksUpToDate>false</LinksUpToDate>
  <CharactersWithSpaces>1137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http://www.ctrcd.org/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CT Resource Conservation</dc:title>
  <dc:subject/>
  <dc:creator>Amanda Fargo-Johnson</dc:creator>
  <cp:keywords/>
  <dc:description/>
  <cp:lastModifiedBy>Jeanne Davies</cp:lastModifiedBy>
  <cp:revision>2</cp:revision>
  <cp:lastPrinted>2022-04-14T15:21:00Z</cp:lastPrinted>
  <dcterms:created xsi:type="dcterms:W3CDTF">2021-03-26T18:06:00Z</dcterms:created>
  <dcterms:modified xsi:type="dcterms:W3CDTF">2022-12-05T13:47:00Z</dcterms:modified>
</cp:coreProperties>
</file>